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EB" w:rsidRDefault="009935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Uznávací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prohlášení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74BD7">
        <w:rPr>
          <w:rFonts w:ascii="Arial" w:hAnsi="Arial" w:cs="Arial"/>
          <w:sz w:val="20"/>
          <w:szCs w:val="20"/>
          <w:lang w:val="en-US"/>
        </w:rPr>
        <w:t>Já</w:t>
      </w:r>
      <w:proofErr w:type="spellEnd"/>
      <w:r w:rsidRPr="00C74BD7">
        <w:rPr>
          <w:rFonts w:ascii="Arial" w:hAnsi="Arial" w:cs="Arial"/>
          <w:sz w:val="20"/>
          <w:szCs w:val="20"/>
          <w:lang w:val="en-US"/>
        </w:rPr>
        <w:t>:</w:t>
      </w:r>
      <w:r w:rsidRPr="00C74BD7">
        <w:rPr>
          <w:rFonts w:ascii="Arial" w:hAnsi="Arial" w:cs="Arial"/>
          <w:sz w:val="20"/>
          <w:szCs w:val="20"/>
        </w:rPr>
        <w:tab/>
      </w:r>
      <w:r w:rsidRPr="00C74BD7">
        <w:rPr>
          <w:rFonts w:ascii="Arial" w:hAnsi="Arial" w:cs="Arial"/>
          <w:sz w:val="20"/>
          <w:szCs w:val="20"/>
        </w:rPr>
        <w:tab/>
      </w:r>
      <w:r w:rsidRPr="00C74BD7">
        <w:rPr>
          <w:rFonts w:ascii="Arial" w:hAnsi="Arial" w:cs="Arial"/>
          <w:sz w:val="20"/>
          <w:szCs w:val="20"/>
        </w:rPr>
        <w:tab/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74BD7">
        <w:rPr>
          <w:rFonts w:ascii="Arial" w:hAnsi="Arial" w:cs="Arial"/>
          <w:sz w:val="20"/>
          <w:szCs w:val="20"/>
          <w:lang w:val="en-US"/>
        </w:rPr>
        <w:t>Jméno</w:t>
      </w:r>
      <w:proofErr w:type="spellEnd"/>
      <w:r w:rsidRPr="00C74BD7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C74BD7">
        <w:rPr>
          <w:rFonts w:ascii="Arial" w:hAnsi="Arial" w:cs="Arial"/>
          <w:sz w:val="20"/>
          <w:szCs w:val="20"/>
          <w:lang w:val="en-US"/>
        </w:rPr>
        <w:t>příjemní</w:t>
      </w:r>
      <w:proofErr w:type="spellEnd"/>
      <w:r w:rsidRPr="00C74BD7">
        <w:rPr>
          <w:rFonts w:ascii="Arial" w:hAnsi="Arial" w:cs="Arial"/>
          <w:sz w:val="20"/>
          <w:szCs w:val="20"/>
          <w:lang w:val="en-US"/>
        </w:rPr>
        <w:t>:</w:t>
      </w:r>
      <w:r w:rsidRPr="00C74BD7">
        <w:rPr>
          <w:rFonts w:ascii="Arial" w:hAnsi="Arial" w:cs="Arial"/>
          <w:sz w:val="20"/>
          <w:szCs w:val="20"/>
        </w:rPr>
        <w:tab/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74BD7">
        <w:rPr>
          <w:rFonts w:ascii="Arial" w:hAnsi="Arial" w:cs="Arial"/>
          <w:sz w:val="20"/>
          <w:szCs w:val="20"/>
          <w:lang w:val="en-US"/>
        </w:rPr>
        <w:t>Rodné</w:t>
      </w:r>
      <w:proofErr w:type="spellEnd"/>
      <w:r w:rsidRPr="00C74BD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4BD7">
        <w:rPr>
          <w:rFonts w:ascii="Arial" w:hAnsi="Arial" w:cs="Arial"/>
          <w:sz w:val="20"/>
          <w:szCs w:val="20"/>
          <w:lang w:val="en-US"/>
        </w:rPr>
        <w:t>číslo</w:t>
      </w:r>
      <w:proofErr w:type="spellEnd"/>
      <w:r w:rsidRPr="00C74BD7">
        <w:rPr>
          <w:rFonts w:ascii="Arial" w:hAnsi="Arial" w:cs="Arial"/>
          <w:sz w:val="20"/>
          <w:szCs w:val="20"/>
          <w:lang w:val="en-US"/>
        </w:rPr>
        <w:t>:</w:t>
      </w:r>
      <w:r w:rsidRPr="00C74BD7">
        <w:rPr>
          <w:rFonts w:ascii="Arial" w:hAnsi="Arial" w:cs="Arial"/>
          <w:sz w:val="20"/>
          <w:szCs w:val="20"/>
        </w:rPr>
        <w:tab/>
      </w:r>
      <w:r w:rsidRPr="00C74BD7">
        <w:rPr>
          <w:rFonts w:ascii="Arial" w:hAnsi="Arial" w:cs="Arial"/>
          <w:sz w:val="20"/>
          <w:szCs w:val="20"/>
        </w:rPr>
        <w:tab/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74BD7">
        <w:rPr>
          <w:rFonts w:ascii="Arial" w:hAnsi="Arial" w:cs="Arial"/>
          <w:sz w:val="20"/>
          <w:szCs w:val="20"/>
          <w:lang w:val="en-US"/>
        </w:rPr>
        <w:t>Vlastník</w:t>
      </w:r>
      <w:proofErr w:type="spellEnd"/>
      <w:r w:rsidRPr="00C74BD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74BD7">
        <w:rPr>
          <w:rFonts w:ascii="Arial" w:hAnsi="Arial" w:cs="Arial"/>
          <w:sz w:val="20"/>
          <w:szCs w:val="20"/>
          <w:lang w:val="en-US"/>
        </w:rPr>
        <w:t>bytu</w:t>
      </w:r>
      <w:proofErr w:type="spellEnd"/>
      <w:r w:rsidRPr="00C74BD7">
        <w:rPr>
          <w:rFonts w:ascii="Arial" w:hAnsi="Arial" w:cs="Arial"/>
          <w:sz w:val="20"/>
          <w:szCs w:val="20"/>
          <w:lang w:val="en-US"/>
        </w:rPr>
        <w:t xml:space="preserve"> č:</w:t>
      </w:r>
      <w:r w:rsidRPr="00C74BD7">
        <w:rPr>
          <w:rFonts w:ascii="Arial" w:hAnsi="Arial" w:cs="Arial"/>
          <w:sz w:val="20"/>
          <w:szCs w:val="20"/>
        </w:rPr>
        <w:tab/>
      </w:r>
      <w:r w:rsidR="00C74BD7">
        <w:rPr>
          <w:rFonts w:ascii="Arial" w:hAnsi="Arial" w:cs="Arial"/>
          <w:sz w:val="20"/>
          <w:szCs w:val="20"/>
        </w:rPr>
        <w:tab/>
      </w:r>
    </w:p>
    <w:p w:rsidR="009935EB" w:rsidRPr="00FD754B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74BD7">
        <w:rPr>
          <w:rFonts w:ascii="Arial" w:hAnsi="Arial" w:cs="Arial"/>
          <w:sz w:val="20"/>
          <w:szCs w:val="20"/>
          <w:lang w:val="en-US"/>
        </w:rPr>
        <w:t>Adresa</w:t>
      </w:r>
      <w:proofErr w:type="spellEnd"/>
      <w:r w:rsidRPr="00C74BD7">
        <w:rPr>
          <w:rFonts w:ascii="Arial" w:hAnsi="Arial" w:cs="Arial"/>
          <w:sz w:val="20"/>
          <w:szCs w:val="20"/>
          <w:lang w:val="en-US"/>
        </w:rPr>
        <w:t>:</w:t>
      </w:r>
      <w:r w:rsidRPr="00C74BD7">
        <w:rPr>
          <w:rFonts w:ascii="Arial" w:hAnsi="Arial" w:cs="Arial"/>
          <w:sz w:val="20"/>
          <w:szCs w:val="20"/>
        </w:rPr>
        <w:t xml:space="preserve">  </w:t>
      </w:r>
      <w:r w:rsidRPr="00C74BD7">
        <w:rPr>
          <w:rFonts w:ascii="Arial" w:hAnsi="Arial" w:cs="Arial"/>
          <w:sz w:val="20"/>
          <w:szCs w:val="20"/>
        </w:rPr>
        <w:tab/>
      </w:r>
      <w:r w:rsidRPr="00C74BD7">
        <w:rPr>
          <w:rFonts w:ascii="Arial" w:hAnsi="Arial" w:cs="Arial"/>
          <w:sz w:val="20"/>
          <w:szCs w:val="20"/>
        </w:rPr>
        <w:tab/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9935EB" w:rsidRDefault="009935E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uznávám </w:t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74BD7">
        <w:rPr>
          <w:rFonts w:ascii="Arial" w:hAnsi="Arial" w:cs="Arial"/>
          <w:sz w:val="20"/>
          <w:szCs w:val="20"/>
        </w:rPr>
        <w:t xml:space="preserve">co do důvodu a výše dluhu vůči věřiteli, Společenství vlastníků </w:t>
      </w:r>
      <w:proofErr w:type="spellStart"/>
      <w:r w:rsidRPr="00C74BD7">
        <w:rPr>
          <w:rFonts w:ascii="Arial" w:hAnsi="Arial" w:cs="Arial"/>
          <w:sz w:val="20"/>
          <w:szCs w:val="20"/>
        </w:rPr>
        <w:t>Markušova</w:t>
      </w:r>
      <w:proofErr w:type="spellEnd"/>
      <w:r w:rsidRPr="00C74BD7">
        <w:rPr>
          <w:rFonts w:ascii="Arial" w:hAnsi="Arial" w:cs="Arial"/>
          <w:sz w:val="20"/>
          <w:szCs w:val="20"/>
        </w:rPr>
        <w:t xml:space="preserve"> 1630-1631, Praha 4, sídlem Praha 4, </w:t>
      </w:r>
      <w:proofErr w:type="spellStart"/>
      <w:r w:rsidRPr="00C74BD7">
        <w:rPr>
          <w:rFonts w:ascii="Arial" w:hAnsi="Arial" w:cs="Arial"/>
          <w:sz w:val="20"/>
          <w:szCs w:val="20"/>
        </w:rPr>
        <w:t>Markušova</w:t>
      </w:r>
      <w:proofErr w:type="spellEnd"/>
      <w:r w:rsidRPr="00C74BD7">
        <w:rPr>
          <w:rFonts w:ascii="Arial" w:hAnsi="Arial" w:cs="Arial"/>
          <w:sz w:val="20"/>
          <w:szCs w:val="20"/>
        </w:rPr>
        <w:t xml:space="preserve"> 1630, PSČ 14900, IČ: 28874625, ve výši:</w:t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9935EB" w:rsidRPr="00C74BD7" w:rsidRDefault="0069450D" w:rsidP="00F02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xx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xxx</w:t>
      </w:r>
      <w:proofErr w:type="spellEnd"/>
      <w:r w:rsidR="009935EB" w:rsidRPr="00C74BD7">
        <w:rPr>
          <w:rFonts w:ascii="Arial" w:hAnsi="Arial" w:cs="Arial"/>
          <w:b/>
          <w:bCs/>
          <w:sz w:val="24"/>
          <w:szCs w:val="24"/>
        </w:rPr>
        <w:t xml:space="preserve"> Kč</w:t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:rsidR="009935EB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74BD7">
        <w:rPr>
          <w:rFonts w:ascii="Arial" w:hAnsi="Arial" w:cs="Arial"/>
          <w:sz w:val="20"/>
          <w:szCs w:val="20"/>
        </w:rPr>
        <w:t>který vznikl jako dluh v souvislosti s platbami spojenými s užíváním bytu za období:</w:t>
      </w:r>
    </w:p>
    <w:p w:rsidR="009D1C0E" w:rsidRPr="009D1C0E" w:rsidRDefault="0069450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74BD7">
        <w:rPr>
          <w:rFonts w:ascii="Arial" w:hAnsi="Arial" w:cs="Arial"/>
          <w:sz w:val="20"/>
          <w:szCs w:val="20"/>
        </w:rPr>
        <w:t>1. Jako dlužník se zavazuji svůj dluh:</w:t>
      </w:r>
    </w:p>
    <w:p w:rsidR="009935EB" w:rsidRPr="00C74BD7" w:rsidRDefault="00C74BD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splatit věřiteli ve lhůtě</w:t>
      </w:r>
      <w:r w:rsidR="009D1C0E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: </w:t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74BD7">
        <w:rPr>
          <w:rFonts w:ascii="Arial" w:hAnsi="Arial" w:cs="Arial"/>
          <w:sz w:val="20"/>
          <w:szCs w:val="20"/>
        </w:rPr>
        <w:t>- splatit v počtu splátek:</w:t>
      </w:r>
      <w:r w:rsidR="00652701">
        <w:rPr>
          <w:rFonts w:ascii="Arial" w:hAnsi="Arial" w:cs="Arial"/>
          <w:sz w:val="20"/>
          <w:szCs w:val="20"/>
        </w:rPr>
        <w:tab/>
        <w:t xml:space="preserve"> </w:t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74BD7">
        <w:rPr>
          <w:rFonts w:ascii="Arial" w:hAnsi="Arial" w:cs="Arial"/>
          <w:sz w:val="20"/>
          <w:szCs w:val="20"/>
        </w:rPr>
        <w:t xml:space="preserve">- splatit na účet číslo </w:t>
      </w:r>
      <w:r w:rsidRPr="009D1C0E">
        <w:rPr>
          <w:rFonts w:ascii="Arial" w:hAnsi="Arial" w:cs="Arial"/>
          <w:b/>
          <w:sz w:val="20"/>
          <w:szCs w:val="20"/>
        </w:rPr>
        <w:t>229776608/0300</w:t>
      </w:r>
      <w:r w:rsidRPr="00C74BD7">
        <w:rPr>
          <w:rFonts w:ascii="Arial" w:hAnsi="Arial" w:cs="Arial"/>
          <w:sz w:val="20"/>
          <w:szCs w:val="20"/>
        </w:rPr>
        <w:t xml:space="preserve"> pod variabilním symbolem:</w:t>
      </w:r>
      <w:r w:rsidR="009D1C0E">
        <w:rPr>
          <w:rFonts w:ascii="Arial" w:hAnsi="Arial" w:cs="Arial"/>
          <w:sz w:val="20"/>
          <w:szCs w:val="20"/>
        </w:rPr>
        <w:t xml:space="preserve"> </w:t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74BD7">
        <w:rPr>
          <w:rFonts w:ascii="Arial" w:hAnsi="Arial" w:cs="Arial"/>
          <w:sz w:val="20"/>
          <w:szCs w:val="20"/>
        </w:rPr>
        <w:t>- splatit každou splátku do</w:t>
      </w:r>
      <w:r w:rsidR="009D1C0E">
        <w:rPr>
          <w:rFonts w:ascii="Arial" w:hAnsi="Arial" w:cs="Arial"/>
          <w:sz w:val="20"/>
          <w:szCs w:val="20"/>
        </w:rPr>
        <w:t xml:space="preserve">:  </w:t>
      </w:r>
      <w:r w:rsidR="009D1C0E" w:rsidRPr="009D1C0E">
        <w:rPr>
          <w:rFonts w:ascii="Arial" w:hAnsi="Arial" w:cs="Arial"/>
          <w:b/>
          <w:sz w:val="20"/>
          <w:szCs w:val="20"/>
        </w:rPr>
        <w:t>P</w:t>
      </w:r>
      <w:r w:rsidRPr="009D1C0E">
        <w:rPr>
          <w:rFonts w:ascii="Arial" w:hAnsi="Arial" w:cs="Arial"/>
          <w:b/>
          <w:sz w:val="20"/>
          <w:szCs w:val="20"/>
        </w:rPr>
        <w:t>osledního dne běžného měsíce</w:t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74BD7">
        <w:rPr>
          <w:rFonts w:ascii="Arial" w:hAnsi="Arial" w:cs="Arial"/>
          <w:sz w:val="20"/>
          <w:szCs w:val="20"/>
        </w:rPr>
        <w:t xml:space="preserve">2. Zároveň s jednotlivými splátkami uznání dluhu je dlužník povinen řádně </w:t>
      </w:r>
      <w:r w:rsidRPr="009238EC">
        <w:rPr>
          <w:rFonts w:ascii="Arial" w:hAnsi="Arial" w:cs="Arial"/>
          <w:color w:val="000000" w:themeColor="text1"/>
          <w:sz w:val="20"/>
          <w:szCs w:val="20"/>
        </w:rPr>
        <w:t xml:space="preserve">hradit </w:t>
      </w:r>
      <w:r w:rsidR="009238EC" w:rsidRPr="009238EC">
        <w:rPr>
          <w:rFonts w:ascii="Arial" w:hAnsi="Arial" w:cs="Arial"/>
          <w:color w:val="000000" w:themeColor="text1"/>
          <w:sz w:val="20"/>
          <w:szCs w:val="20"/>
        </w:rPr>
        <w:t>správcem domu</w:t>
      </w:r>
      <w:r w:rsidRPr="00C74BD7">
        <w:rPr>
          <w:rFonts w:ascii="Arial" w:hAnsi="Arial" w:cs="Arial"/>
          <w:sz w:val="20"/>
          <w:szCs w:val="20"/>
        </w:rPr>
        <w:t xml:space="preserve"> sjednané nájemné. V případě neuhrazení kterékoliv splátky nebo splatného nájemného pozbývá uznávací prohlášení platnosti a dlužník je v takovém případě povinen uhradit uznanou částku včetně dlužného nájemného okamžitě.</w:t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74BD7">
        <w:rPr>
          <w:rFonts w:ascii="Arial" w:hAnsi="Arial" w:cs="Arial"/>
          <w:sz w:val="20"/>
          <w:szCs w:val="20"/>
        </w:rPr>
        <w:t xml:space="preserve">3. V případě, že součástí uznaného dluhu je i úrok nebo poplatek z prodlení, dlužník se zavazuje splácet ve splátkách i uznaný úrok nebo poplatek z prodlení. </w:t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74BD7">
        <w:rPr>
          <w:rFonts w:ascii="Arial" w:hAnsi="Arial" w:cs="Arial"/>
          <w:sz w:val="20"/>
          <w:szCs w:val="20"/>
        </w:rPr>
        <w:t>4. Věřitel se zavazuje, že nebude dlužníku účtovat úrok z prodlení od podpisu tohoto uznávacího prohlášení do dob</w:t>
      </w:r>
      <w:r w:rsidR="00B94E28">
        <w:rPr>
          <w:rFonts w:ascii="Arial" w:hAnsi="Arial" w:cs="Arial"/>
          <w:sz w:val="20"/>
          <w:szCs w:val="20"/>
        </w:rPr>
        <w:t>y řádného splnění podmínek tohoto uznávací</w:t>
      </w:r>
      <w:r w:rsidRPr="00C74BD7">
        <w:rPr>
          <w:rFonts w:ascii="Arial" w:hAnsi="Arial" w:cs="Arial"/>
          <w:sz w:val="20"/>
          <w:szCs w:val="20"/>
        </w:rPr>
        <w:t xml:space="preserve">ho prohlášení. </w:t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74BD7">
        <w:rPr>
          <w:rFonts w:ascii="Arial" w:hAnsi="Arial" w:cs="Arial"/>
          <w:sz w:val="20"/>
          <w:szCs w:val="20"/>
        </w:rPr>
        <w:t>5. V případě, že dlužník neuhradí včas kteroukoliv sjednanou splátku tak v souladu s § 1931 občanského zákoníku dlužník ztrácí výhodu splátek a celý zbytek dluhu se stává splatným najednou. V tomto případě se dlužník zav</w:t>
      </w:r>
      <w:r w:rsidR="00B94E28">
        <w:rPr>
          <w:rFonts w:ascii="Arial" w:hAnsi="Arial" w:cs="Arial"/>
          <w:sz w:val="20"/>
          <w:szCs w:val="20"/>
        </w:rPr>
        <w:t>a</w:t>
      </w:r>
      <w:r w:rsidRPr="00C74BD7">
        <w:rPr>
          <w:rFonts w:ascii="Arial" w:hAnsi="Arial" w:cs="Arial"/>
          <w:sz w:val="20"/>
          <w:szCs w:val="20"/>
        </w:rPr>
        <w:t>zuje zaplatit smluvní úrok z prodlení ve výší 2,5 promile denně ze zbytku dluhu od prvního dne prodlení do úplného zaplacení. Věřitel je oprávněn uplatnit svůj nárok na splnění celého nezaplaceného dluhu se sjednaným příslušenstvím u soudu.</w:t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74BD7">
        <w:rPr>
          <w:rFonts w:ascii="Arial" w:hAnsi="Arial" w:cs="Arial"/>
          <w:sz w:val="20"/>
          <w:szCs w:val="20"/>
        </w:rPr>
        <w:t>6. Nedílnou součástí tohoto uznávacího prohlášení je splátkový kalendář uznaného dluhu.</w:t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74BD7">
        <w:rPr>
          <w:rFonts w:ascii="Arial" w:hAnsi="Arial" w:cs="Arial"/>
          <w:sz w:val="20"/>
          <w:szCs w:val="20"/>
        </w:rPr>
        <w:t>V Praze dne:</w:t>
      </w: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935EB" w:rsidRPr="00C74BD7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74BD7">
        <w:rPr>
          <w:rFonts w:ascii="Arial" w:hAnsi="Arial" w:cs="Arial"/>
          <w:sz w:val="20"/>
          <w:szCs w:val="20"/>
        </w:rPr>
        <w:t xml:space="preserve">Za Společenství </w:t>
      </w:r>
      <w:proofErr w:type="spellStart"/>
      <w:r w:rsidRPr="00C74BD7">
        <w:rPr>
          <w:rFonts w:ascii="Arial" w:hAnsi="Arial" w:cs="Arial"/>
          <w:sz w:val="20"/>
          <w:szCs w:val="20"/>
        </w:rPr>
        <w:t>Markušova</w:t>
      </w:r>
      <w:proofErr w:type="spellEnd"/>
      <w:r w:rsidRPr="00C74BD7">
        <w:rPr>
          <w:rFonts w:ascii="Arial" w:hAnsi="Arial" w:cs="Arial"/>
          <w:sz w:val="20"/>
          <w:szCs w:val="20"/>
        </w:rPr>
        <w:t xml:space="preserve"> 1630-1631, Praha 4 </w:t>
      </w:r>
      <w:r w:rsidRPr="00C74BD7">
        <w:rPr>
          <w:rFonts w:ascii="Arial" w:hAnsi="Arial" w:cs="Arial"/>
          <w:sz w:val="20"/>
          <w:szCs w:val="20"/>
        </w:rPr>
        <w:tab/>
      </w:r>
      <w:r w:rsidRPr="00C74BD7">
        <w:rPr>
          <w:rFonts w:ascii="Arial" w:hAnsi="Arial" w:cs="Arial"/>
          <w:sz w:val="20"/>
          <w:szCs w:val="20"/>
        </w:rPr>
        <w:tab/>
      </w:r>
      <w:r w:rsidR="00F02851" w:rsidRPr="00C74BD7">
        <w:rPr>
          <w:rFonts w:ascii="Arial" w:hAnsi="Arial" w:cs="Arial"/>
          <w:sz w:val="20"/>
          <w:szCs w:val="20"/>
        </w:rPr>
        <w:tab/>
      </w:r>
      <w:r w:rsidR="00F02851" w:rsidRPr="00C74BD7">
        <w:rPr>
          <w:rFonts w:ascii="Arial" w:hAnsi="Arial" w:cs="Arial"/>
          <w:sz w:val="20"/>
          <w:szCs w:val="20"/>
        </w:rPr>
        <w:tab/>
      </w:r>
      <w:r w:rsidRPr="00C74BD7">
        <w:rPr>
          <w:rFonts w:ascii="Arial" w:hAnsi="Arial" w:cs="Arial"/>
          <w:sz w:val="20"/>
          <w:szCs w:val="20"/>
        </w:rPr>
        <w:t>Za dlužníka</w:t>
      </w:r>
    </w:p>
    <w:p w:rsidR="009935EB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935EB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74BD7" w:rsidRDefault="00C74BD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557B5" w:rsidRDefault="007557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935EB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935EB" w:rsidRDefault="00F0285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35EB">
        <w:rPr>
          <w:rFonts w:ascii="Arial" w:hAnsi="Arial" w:cs="Arial"/>
        </w:rPr>
        <w:t>........................................................</w:t>
      </w:r>
      <w:r w:rsidR="009935EB">
        <w:rPr>
          <w:rFonts w:ascii="Arial" w:hAnsi="Arial" w:cs="Arial"/>
        </w:rPr>
        <w:tab/>
      </w:r>
      <w:r w:rsidR="009935EB">
        <w:rPr>
          <w:rFonts w:ascii="Arial" w:hAnsi="Arial" w:cs="Arial"/>
        </w:rPr>
        <w:tab/>
      </w:r>
      <w:r w:rsidR="009935E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35EB">
        <w:rPr>
          <w:rFonts w:ascii="Arial" w:hAnsi="Arial" w:cs="Arial"/>
        </w:rPr>
        <w:t>..................................................</w:t>
      </w:r>
    </w:p>
    <w:p w:rsidR="00C74BD7" w:rsidRDefault="00C74BD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74BD7">
        <w:rPr>
          <w:rFonts w:ascii="Arial" w:hAnsi="Arial" w:cs="Arial"/>
          <w:sz w:val="20"/>
          <w:szCs w:val="20"/>
        </w:rPr>
        <w:t>Ing. Martin Šinský</w:t>
      </w:r>
      <w:r w:rsidRPr="00C74BD7">
        <w:rPr>
          <w:rFonts w:ascii="Arial" w:hAnsi="Arial" w:cs="Arial"/>
          <w:sz w:val="20"/>
          <w:szCs w:val="20"/>
        </w:rPr>
        <w:tab/>
      </w:r>
      <w:r w:rsidRPr="00C74BD7">
        <w:rPr>
          <w:rFonts w:ascii="Arial" w:hAnsi="Arial" w:cs="Arial"/>
          <w:sz w:val="20"/>
          <w:szCs w:val="20"/>
        </w:rPr>
        <w:tab/>
      </w:r>
      <w:r w:rsidRPr="00C74BD7">
        <w:rPr>
          <w:rFonts w:ascii="Arial" w:hAnsi="Arial" w:cs="Arial"/>
          <w:sz w:val="20"/>
          <w:szCs w:val="20"/>
        </w:rPr>
        <w:tab/>
      </w:r>
      <w:r w:rsidRPr="00C74BD7">
        <w:rPr>
          <w:rFonts w:ascii="Arial" w:hAnsi="Arial" w:cs="Arial"/>
          <w:sz w:val="20"/>
          <w:szCs w:val="20"/>
        </w:rPr>
        <w:tab/>
      </w:r>
      <w:r w:rsidRPr="00C74BD7">
        <w:rPr>
          <w:rFonts w:ascii="Arial" w:hAnsi="Arial" w:cs="Arial"/>
          <w:sz w:val="20"/>
          <w:szCs w:val="20"/>
        </w:rPr>
        <w:tab/>
      </w:r>
      <w:r w:rsidRPr="00C74BD7">
        <w:rPr>
          <w:rFonts w:ascii="Arial" w:hAnsi="Arial" w:cs="Arial"/>
          <w:sz w:val="20"/>
          <w:szCs w:val="20"/>
        </w:rPr>
        <w:tab/>
      </w:r>
    </w:p>
    <w:p w:rsidR="009238EC" w:rsidRDefault="009238E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74BD7" w:rsidRDefault="00C74BD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935EB" w:rsidRDefault="009935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Kopie: odd. členské a bytové evidence, právní oddělení. </w:t>
      </w:r>
    </w:p>
    <w:p w:rsidR="00652701" w:rsidRDefault="00652701" w:rsidP="0065270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52701">
        <w:rPr>
          <w:rFonts w:ascii="Arial" w:hAnsi="Arial" w:cs="Arial"/>
          <w:b/>
          <w:sz w:val="32"/>
          <w:szCs w:val="32"/>
        </w:rPr>
        <w:lastRenderedPageBreak/>
        <w:t>Splátkový kalendář uznaného dluhu</w:t>
      </w:r>
    </w:p>
    <w:p w:rsidR="00652701" w:rsidRDefault="00652701" w:rsidP="0065270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52701" w:rsidRDefault="00652701" w:rsidP="006527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652701">
        <w:rPr>
          <w:rFonts w:ascii="Arial" w:hAnsi="Arial" w:cs="Arial"/>
          <w:sz w:val="20"/>
          <w:szCs w:val="20"/>
        </w:rPr>
        <w:t>Dlužník: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52701" w:rsidRPr="009935EB" w:rsidRDefault="00652701" w:rsidP="006527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dlužníka:</w:t>
      </w:r>
      <w:r>
        <w:rPr>
          <w:rFonts w:ascii="Arial" w:hAnsi="Arial" w:cs="Arial"/>
          <w:sz w:val="20"/>
          <w:szCs w:val="20"/>
        </w:rPr>
        <w:tab/>
      </w:r>
    </w:p>
    <w:p w:rsidR="00652701" w:rsidRDefault="00652701" w:rsidP="006527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Kód byt</w:t>
      </w:r>
      <w:r w:rsidR="0060458E">
        <w:rPr>
          <w:rFonts w:ascii="Arial" w:hAnsi="Arial" w:cs="Arial"/>
          <w:sz w:val="20"/>
          <w:szCs w:val="20"/>
        </w:rPr>
        <w:t>u (</w:t>
      </w:r>
      <w:r>
        <w:rPr>
          <w:rFonts w:ascii="Arial" w:hAnsi="Arial" w:cs="Arial"/>
          <w:sz w:val="20"/>
          <w:szCs w:val="20"/>
        </w:rPr>
        <w:t>var. symbol):</w:t>
      </w:r>
      <w:r>
        <w:rPr>
          <w:rFonts w:ascii="Arial" w:hAnsi="Arial" w:cs="Arial"/>
          <w:sz w:val="20"/>
          <w:szCs w:val="20"/>
        </w:rPr>
        <w:tab/>
      </w:r>
    </w:p>
    <w:p w:rsidR="009935EB" w:rsidRDefault="009935EB" w:rsidP="006527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652701" w:rsidRDefault="00652701" w:rsidP="006527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dlužné částky:</w:t>
      </w:r>
      <w:r>
        <w:rPr>
          <w:rFonts w:ascii="Arial" w:hAnsi="Arial" w:cs="Arial"/>
          <w:sz w:val="20"/>
          <w:szCs w:val="20"/>
        </w:rPr>
        <w:tab/>
      </w:r>
    </w:p>
    <w:p w:rsidR="00652701" w:rsidRDefault="00652701" w:rsidP="006527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úroků/ poplatků: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9935EB" w:rsidRDefault="00652701" w:rsidP="006527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výše dluhu:</w:t>
      </w:r>
      <w:r>
        <w:rPr>
          <w:rFonts w:ascii="Arial" w:hAnsi="Arial" w:cs="Arial"/>
          <w:sz w:val="20"/>
          <w:szCs w:val="20"/>
        </w:rPr>
        <w:tab/>
      </w:r>
    </w:p>
    <w:p w:rsidR="009935EB" w:rsidRDefault="009935EB" w:rsidP="006527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splátky: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746BE">
        <w:rPr>
          <w:rFonts w:ascii="Arial" w:hAnsi="Arial" w:cs="Arial"/>
          <w:b/>
          <w:sz w:val="20"/>
          <w:szCs w:val="20"/>
        </w:rPr>
        <w:tab/>
      </w:r>
      <w:r w:rsidR="004746B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Počet splátek:  </w:t>
      </w:r>
    </w:p>
    <w:p w:rsidR="009935EB" w:rsidRDefault="009935EB" w:rsidP="006527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První splátka: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746B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Poslední splátka: </w:t>
      </w:r>
    </w:p>
    <w:p w:rsidR="009935EB" w:rsidRDefault="009935EB" w:rsidP="006527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6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420"/>
        <w:gridCol w:w="3740"/>
        <w:gridCol w:w="3460"/>
        <w:gridCol w:w="2440"/>
      </w:tblGrid>
      <w:tr w:rsidR="009935EB" w:rsidRPr="009935EB" w:rsidTr="009935E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Pořadí 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Datum splatnosti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Výše splátky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Zaplaceno dne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35EB" w:rsidRPr="009935EB" w:rsidTr="009935EB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5EB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5EB" w:rsidRPr="009935EB" w:rsidRDefault="009935EB" w:rsidP="009935EB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9935E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935EB" w:rsidRPr="00652701" w:rsidRDefault="009935EB" w:rsidP="006527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sectPr w:rsidR="009935EB" w:rsidRPr="00652701" w:rsidSect="00F02851">
      <w:pgSz w:w="12240" w:h="15840"/>
      <w:pgMar w:top="567" w:right="567" w:bottom="567" w:left="567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2851"/>
    <w:rsid w:val="004746BE"/>
    <w:rsid w:val="005F2EA8"/>
    <w:rsid w:val="0060458E"/>
    <w:rsid w:val="00652701"/>
    <w:rsid w:val="0069450D"/>
    <w:rsid w:val="007557B5"/>
    <w:rsid w:val="009238EC"/>
    <w:rsid w:val="009935EB"/>
    <w:rsid w:val="009D1C0E"/>
    <w:rsid w:val="00B94E28"/>
    <w:rsid w:val="00C74BD7"/>
    <w:rsid w:val="00CA048C"/>
    <w:rsid w:val="00F02851"/>
    <w:rsid w:val="00FD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EA8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3</cp:revision>
  <dcterms:created xsi:type="dcterms:W3CDTF">2014-03-25T19:34:00Z</dcterms:created>
  <dcterms:modified xsi:type="dcterms:W3CDTF">2014-03-25T19:42:00Z</dcterms:modified>
</cp:coreProperties>
</file>